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534324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4D25034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FFAF65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9C80DC9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AC5D71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2D9B65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502-п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E0C25B3" w14:textId="77777777" w:rsidTr="00FA0F5D">
        <w:tc>
          <w:tcPr>
            <w:tcW w:w="9747" w:type="dxa"/>
            <w:gridSpan w:val="6"/>
          </w:tcPr>
          <w:p w14:paraId="4E7949AC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30F122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4393380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21795F3D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847614E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В соответствии с приказом Министерства образования и молодежной политики Свердловской области от 15.07.2022 648-Д «Об утверждении правил персонифицированного финансирования дополнительного образования детей в Свердловской области»,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округа», Уставом Невьянского городского округа, в целях повышения эффективности работы в рамках персонифицированного дополнительного образования детей на территории Невьянского городского округа</w:t>
      </w:r>
    </w:p>
    <w:p w14:paraId="756CC560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</w:p>
    <w:p w14:paraId="68DCDE1F" w14:textId="77777777" w:rsidR="00A60986" w:rsidRPr="00A60986" w:rsidRDefault="00A60986" w:rsidP="00A60986">
      <w:pPr>
        <w:rPr>
          <w:rFonts w:ascii="Liberation Serif" w:hAnsi="Liberation Serif"/>
          <w:b/>
        </w:rPr>
      </w:pPr>
      <w:r w:rsidRPr="00A60986">
        <w:rPr>
          <w:rFonts w:ascii="Liberation Serif" w:hAnsi="Liberation Serif"/>
          <w:b/>
        </w:rPr>
        <w:t>ПОСТАНОВЛЯЕТ:</w:t>
      </w:r>
    </w:p>
    <w:p w14:paraId="7C423AFA" w14:textId="77777777" w:rsidR="00A60986" w:rsidRPr="00A60986" w:rsidRDefault="00A60986" w:rsidP="00A60986">
      <w:pPr>
        <w:rPr>
          <w:rFonts w:ascii="Liberation Serif" w:hAnsi="Liberation Serif"/>
          <w:b/>
        </w:rPr>
      </w:pPr>
    </w:p>
    <w:p w14:paraId="13DD825B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1. Внести изменения в постановление администрации Невьянского городского округа от 22.12.2022 № 2361-п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 (далее – Постановление):</w:t>
      </w:r>
    </w:p>
    <w:p w14:paraId="33DEA883" w14:textId="77777777" w:rsidR="00A60986" w:rsidRPr="00A60986" w:rsidRDefault="00E2080B" w:rsidP="00A6098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1)</w:t>
      </w:r>
      <w:r w:rsidR="00A60986" w:rsidRPr="00A60986">
        <w:rPr>
          <w:rFonts w:ascii="Liberation Serif" w:hAnsi="Liberation Serif"/>
        </w:rPr>
        <w:t xml:space="preserve"> Приложения № 1 и № 2 к Рамочному соглашению, являющемуся приложением к 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Невьянского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утвержденному Постановлением, изложить в новой редакции (прилагаются).</w:t>
      </w:r>
    </w:p>
    <w:p w14:paraId="7FF3800E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2. Настоящее постановление вступает в силу с момента его опубликования и распространяет свое действие на отношения, возникшие с 19.01.2023.</w:t>
      </w:r>
    </w:p>
    <w:p w14:paraId="3B848A74" w14:textId="77777777" w:rsidR="00A60986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3. Контроль за исполнением настоящего постановления возложить на заместителя главы администрации Невьянского городского округа</w:t>
      </w:r>
      <w:r w:rsidR="000E4402">
        <w:rPr>
          <w:rFonts w:ascii="Liberation Serif" w:hAnsi="Liberation Serif"/>
        </w:rPr>
        <w:br/>
      </w:r>
      <w:r w:rsidRPr="00A60986">
        <w:rPr>
          <w:rFonts w:ascii="Liberation Serif" w:hAnsi="Liberation Serif"/>
        </w:rPr>
        <w:t>С.Л. Делидова.</w:t>
      </w:r>
    </w:p>
    <w:p w14:paraId="66C0573C" w14:textId="77777777" w:rsidR="00331BD7" w:rsidRPr="00A60986" w:rsidRDefault="00A60986" w:rsidP="00A60986">
      <w:pPr>
        <w:ind w:firstLine="709"/>
        <w:jc w:val="both"/>
        <w:rPr>
          <w:rFonts w:ascii="Liberation Serif" w:hAnsi="Liberation Serif"/>
        </w:rPr>
      </w:pPr>
      <w:r w:rsidRPr="00A60986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BDF837E" w14:textId="77777777" w:rsidR="007525FC" w:rsidRPr="00A60986" w:rsidRDefault="007525FC" w:rsidP="008F1CDE">
      <w:pPr>
        <w:ind w:firstLine="709"/>
        <w:rPr>
          <w:rFonts w:ascii="Liberation Serif" w:hAnsi="Liberation Serif"/>
        </w:rPr>
      </w:pPr>
    </w:p>
    <w:p w14:paraId="48C46BCA" w14:textId="77777777" w:rsidR="007525FC" w:rsidRPr="00A60986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571F73" w:rsidRPr="00A60986" w14:paraId="78566448" w14:textId="77777777" w:rsidTr="00D4133F">
        <w:tc>
          <w:tcPr>
            <w:tcW w:w="4219" w:type="dxa"/>
          </w:tcPr>
          <w:p w14:paraId="4A2D4294" w14:textId="77777777" w:rsidR="00D4133F" w:rsidRDefault="00A60986" w:rsidP="00687171">
            <w:pPr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>И</w:t>
            </w:r>
            <w:r w:rsidR="00D4133F">
              <w:rPr>
                <w:rFonts w:ascii="Liberation Serif" w:hAnsi="Liberation Serif"/>
              </w:rPr>
              <w:t xml:space="preserve">сполняющий </w:t>
            </w:r>
            <w:r w:rsidR="00687171">
              <w:rPr>
                <w:rFonts w:ascii="Liberation Serif" w:hAnsi="Liberation Serif"/>
              </w:rPr>
              <w:t>обязанности</w:t>
            </w:r>
            <w:r w:rsidRPr="00A60986">
              <w:rPr>
                <w:rFonts w:ascii="Liberation Serif" w:hAnsi="Liberation Serif"/>
              </w:rPr>
              <w:t xml:space="preserve"> г</w:t>
            </w:r>
            <w:r w:rsidR="00571F73" w:rsidRPr="00A60986">
              <w:rPr>
                <w:rFonts w:ascii="Liberation Serif" w:hAnsi="Liberation Serif"/>
              </w:rPr>
              <w:t>лав</w:t>
            </w:r>
            <w:r w:rsidRPr="00A60986">
              <w:rPr>
                <w:rFonts w:ascii="Liberation Serif" w:hAnsi="Liberation Serif"/>
              </w:rPr>
              <w:t>ы</w:t>
            </w:r>
            <w:r w:rsidR="00571F73" w:rsidRPr="00A60986">
              <w:rPr>
                <w:rFonts w:ascii="Liberation Serif" w:hAnsi="Liberation Serif"/>
              </w:rPr>
              <w:t xml:space="preserve"> </w:t>
            </w:r>
            <w:r w:rsidR="00687171">
              <w:rPr>
                <w:rFonts w:ascii="Liberation Serif" w:hAnsi="Liberation Serif"/>
              </w:rPr>
              <w:t>Н</w:t>
            </w:r>
            <w:r w:rsidR="00571F73" w:rsidRPr="00A60986">
              <w:rPr>
                <w:rFonts w:ascii="Liberation Serif" w:hAnsi="Liberation Serif"/>
              </w:rPr>
              <w:t>евьянского</w:t>
            </w:r>
            <w:r w:rsidR="00687171">
              <w:rPr>
                <w:rFonts w:ascii="Liberation Serif" w:hAnsi="Liberation Serif"/>
              </w:rPr>
              <w:t xml:space="preserve"> </w:t>
            </w:r>
          </w:p>
          <w:p w14:paraId="59882E47" w14:textId="21C6295B" w:rsidR="00571F73" w:rsidRPr="00A60986" w:rsidRDefault="00571F73" w:rsidP="00687171">
            <w:pPr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670" w:type="dxa"/>
          </w:tcPr>
          <w:p w14:paraId="58642EB0" w14:textId="77777777" w:rsidR="00571F73" w:rsidRPr="00A60986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06CEAFB" w14:textId="77777777" w:rsidR="00687171" w:rsidRDefault="00687171" w:rsidP="003A4628">
            <w:pPr>
              <w:rPr>
                <w:rFonts w:ascii="Liberation Serif" w:hAnsi="Liberation Serif"/>
              </w:rPr>
            </w:pPr>
          </w:p>
          <w:p w14:paraId="165FE810" w14:textId="77777777" w:rsidR="00571F73" w:rsidRPr="00A60986" w:rsidRDefault="00A60986" w:rsidP="006072DD">
            <w:pPr>
              <w:jc w:val="right"/>
              <w:rPr>
                <w:rFonts w:ascii="Liberation Serif" w:hAnsi="Liberation Serif"/>
              </w:rPr>
            </w:pPr>
            <w:r w:rsidRPr="00A60986"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A60986" w14:paraId="57CF39E5" w14:textId="77777777" w:rsidTr="00D4133F">
        <w:tc>
          <w:tcPr>
            <w:tcW w:w="4219" w:type="dxa"/>
          </w:tcPr>
          <w:p w14:paraId="25522062" w14:textId="77777777" w:rsidR="00CD628F" w:rsidRPr="00A60986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14:paraId="5AB11DC0" w14:textId="77777777" w:rsidR="00CD628F" w:rsidRPr="00A60986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A60986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3ECFCA7" w14:textId="77777777" w:rsidR="00DD6C9E" w:rsidRPr="00A60986" w:rsidRDefault="00DD6C9E" w:rsidP="00DE2B81">
      <w:pPr>
        <w:spacing w:after="200" w:line="276" w:lineRule="auto"/>
      </w:pPr>
    </w:p>
    <w:p w14:paraId="75A5732C" w14:textId="77777777" w:rsidR="0042467D" w:rsidRPr="00A60986" w:rsidRDefault="0042467D" w:rsidP="00DE2B81">
      <w:pPr>
        <w:spacing w:after="200" w:line="276" w:lineRule="auto"/>
      </w:pPr>
    </w:p>
    <w:p w14:paraId="67405D63" w14:textId="77777777" w:rsidR="0042467D" w:rsidRPr="00A60986" w:rsidRDefault="0042467D" w:rsidP="00DE2B81">
      <w:pPr>
        <w:spacing w:after="200" w:line="276" w:lineRule="auto"/>
      </w:pPr>
    </w:p>
    <w:p w14:paraId="2B4B894A" w14:textId="77777777" w:rsidR="0042467D" w:rsidRPr="00A60986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BDEAC0F" w14:textId="77777777" w:rsidR="00610F70" w:rsidRPr="00A60986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787B7C8F" w14:textId="77777777" w:rsidR="00610F70" w:rsidRPr="00A60986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466743C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23F1E" w14:textId="77777777" w:rsidR="00ED5A1D" w:rsidRDefault="00ED5A1D" w:rsidP="00485EDB">
      <w:r>
        <w:separator/>
      </w:r>
    </w:p>
  </w:endnote>
  <w:endnote w:type="continuationSeparator" w:id="0">
    <w:p w14:paraId="218C362A" w14:textId="77777777" w:rsidR="00ED5A1D" w:rsidRDefault="00ED5A1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01F0" w14:textId="77777777" w:rsidR="00ED5A1D" w:rsidRDefault="00ED5A1D" w:rsidP="00485EDB">
      <w:r>
        <w:separator/>
      </w:r>
    </w:p>
  </w:footnote>
  <w:footnote w:type="continuationSeparator" w:id="0">
    <w:p w14:paraId="6FB37C6B" w14:textId="77777777" w:rsidR="00ED5A1D" w:rsidRDefault="00ED5A1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F8C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DC383C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0A2ED1E" w14:textId="69854CB9" w:rsidR="00DE2B81" w:rsidRPr="00DE2B81" w:rsidRDefault="00E5362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61F6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9DA9393" wp14:editId="315C4B1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4E7DF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6A05E3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14A6FEB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97F48" wp14:editId="3354C36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01C3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4402"/>
    <w:rsid w:val="001A4FDE"/>
    <w:rsid w:val="001F6886"/>
    <w:rsid w:val="002F5F92"/>
    <w:rsid w:val="00331BD7"/>
    <w:rsid w:val="00355D28"/>
    <w:rsid w:val="00361C93"/>
    <w:rsid w:val="003A4628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87171"/>
    <w:rsid w:val="006A1713"/>
    <w:rsid w:val="006E2FC9"/>
    <w:rsid w:val="00706F32"/>
    <w:rsid w:val="007525FC"/>
    <w:rsid w:val="007A02ED"/>
    <w:rsid w:val="007A24A2"/>
    <w:rsid w:val="007B20D4"/>
    <w:rsid w:val="007F26BA"/>
    <w:rsid w:val="00826B43"/>
    <w:rsid w:val="00830396"/>
    <w:rsid w:val="0083796C"/>
    <w:rsid w:val="008F1CDE"/>
    <w:rsid w:val="00905AF7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0986"/>
    <w:rsid w:val="00A62912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4133F"/>
    <w:rsid w:val="00D91935"/>
    <w:rsid w:val="00DA3509"/>
    <w:rsid w:val="00DD6C9E"/>
    <w:rsid w:val="00DE2B81"/>
    <w:rsid w:val="00E2080B"/>
    <w:rsid w:val="00E5362F"/>
    <w:rsid w:val="00E54924"/>
    <w:rsid w:val="00E83FBF"/>
    <w:rsid w:val="00EB4272"/>
    <w:rsid w:val="00ED5A1D"/>
    <w:rsid w:val="00EE1C2F"/>
    <w:rsid w:val="00F2390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C335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E44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440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4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44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4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2023-04-12T03:25:00Z</dcterms:created>
  <dcterms:modified xsi:type="dcterms:W3CDTF">2023-04-12T03:25:00Z</dcterms:modified>
</cp:coreProperties>
</file>