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BD" w:rsidRPr="00DF4F72" w:rsidRDefault="009929BD" w:rsidP="009929BD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highlight w:val="yellow"/>
        </w:rPr>
      </w:pPr>
      <w:r w:rsidRPr="00DF4F72">
        <w:rPr>
          <w:rFonts w:ascii="Times New Roman" w:hAnsi="Times New Roman"/>
          <w:sz w:val="27"/>
          <w:szCs w:val="27"/>
          <w:highlight w:val="yellow"/>
        </w:rPr>
        <w:t>Приложение № 2</w:t>
      </w:r>
    </w:p>
    <w:p w:rsidR="009929BD" w:rsidRPr="00DF4F72" w:rsidRDefault="00F6161D" w:rsidP="009929BD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highlight w:val="yellow"/>
        </w:rPr>
      </w:pPr>
      <w:r w:rsidRPr="00DF4F72">
        <w:rPr>
          <w:rFonts w:ascii="Times New Roman" w:hAnsi="Times New Roman"/>
          <w:sz w:val="27"/>
          <w:szCs w:val="27"/>
          <w:highlight w:val="yellow"/>
        </w:rPr>
        <w:t>к</w:t>
      </w:r>
      <w:r w:rsidR="009929BD" w:rsidRPr="00DF4F72">
        <w:rPr>
          <w:rFonts w:ascii="Times New Roman" w:hAnsi="Times New Roman"/>
          <w:sz w:val="27"/>
          <w:szCs w:val="27"/>
          <w:highlight w:val="yellow"/>
        </w:rPr>
        <w:t xml:space="preserve"> муниципальной программе</w:t>
      </w:r>
    </w:p>
    <w:p w:rsidR="009929BD" w:rsidRPr="00DF4F72" w:rsidRDefault="009929BD" w:rsidP="009929BD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highlight w:val="yellow"/>
        </w:rPr>
      </w:pPr>
      <w:r w:rsidRPr="00DF4F72">
        <w:rPr>
          <w:rFonts w:ascii="Times New Roman" w:hAnsi="Times New Roman"/>
          <w:sz w:val="27"/>
          <w:szCs w:val="27"/>
          <w:highlight w:val="yellow"/>
        </w:rPr>
        <w:t>«Содействие социально-</w:t>
      </w:r>
    </w:p>
    <w:p w:rsidR="009929BD" w:rsidRPr="00DF4F72" w:rsidRDefault="009929BD" w:rsidP="009929BD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highlight w:val="yellow"/>
        </w:rPr>
      </w:pPr>
      <w:r w:rsidRPr="00DF4F72">
        <w:rPr>
          <w:rFonts w:ascii="Times New Roman" w:hAnsi="Times New Roman"/>
          <w:sz w:val="27"/>
          <w:szCs w:val="27"/>
          <w:highlight w:val="yellow"/>
        </w:rPr>
        <w:t xml:space="preserve">экономическому развитию </w:t>
      </w:r>
    </w:p>
    <w:p w:rsidR="009929BD" w:rsidRPr="00DF4F72" w:rsidRDefault="009929BD" w:rsidP="009929BD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highlight w:val="yellow"/>
        </w:rPr>
      </w:pPr>
      <w:r w:rsidRPr="00DF4F72">
        <w:rPr>
          <w:rFonts w:ascii="Times New Roman" w:hAnsi="Times New Roman"/>
          <w:sz w:val="27"/>
          <w:szCs w:val="27"/>
          <w:highlight w:val="yellow"/>
        </w:rPr>
        <w:t>Невьянского городского округа</w:t>
      </w:r>
    </w:p>
    <w:p w:rsidR="009929BD" w:rsidRPr="00DF4F72" w:rsidRDefault="009929BD" w:rsidP="009929BD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highlight w:val="yellow"/>
        </w:rPr>
      </w:pPr>
      <w:r w:rsidRPr="00DF4F72">
        <w:rPr>
          <w:rFonts w:ascii="Times New Roman" w:hAnsi="Times New Roman"/>
          <w:sz w:val="27"/>
          <w:szCs w:val="27"/>
          <w:highlight w:val="yellow"/>
        </w:rPr>
        <w:t>до 2021 года»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845"/>
        <w:gridCol w:w="3120"/>
        <w:gridCol w:w="1360"/>
        <w:gridCol w:w="1240"/>
        <w:gridCol w:w="1100"/>
        <w:gridCol w:w="1240"/>
        <w:gridCol w:w="1120"/>
        <w:gridCol w:w="1100"/>
        <w:gridCol w:w="1160"/>
        <w:gridCol w:w="1180"/>
        <w:gridCol w:w="1835"/>
      </w:tblGrid>
      <w:tr w:rsidR="00DF4F72" w:rsidRPr="00DF4F72" w:rsidTr="00515C6D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highlight w:val="yellow"/>
              </w:rPr>
            </w:pPr>
            <w:r w:rsidRPr="00DF4F72">
              <w:rPr>
                <w:b/>
                <w:bCs/>
                <w:highlight w:val="yellow"/>
              </w:rPr>
              <w:t>ПЛАН МЕРОПРИЯТИЙ</w:t>
            </w:r>
          </w:p>
        </w:tc>
      </w:tr>
      <w:tr w:rsidR="00DF4F72" w:rsidRPr="00DF4F72" w:rsidTr="00515C6D">
        <w:trPr>
          <w:trHeight w:val="28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highlight w:val="yellow"/>
              </w:rPr>
            </w:pPr>
            <w:r w:rsidRPr="00DF4F72">
              <w:rPr>
                <w:b/>
                <w:bCs/>
                <w:highlight w:val="yellow"/>
              </w:rPr>
              <w:t>по выполнению муниципальной программы</w:t>
            </w:r>
          </w:p>
        </w:tc>
      </w:tr>
      <w:tr w:rsidR="00DF4F72" w:rsidRPr="00DF4F72" w:rsidTr="00515C6D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highlight w:val="yellow"/>
              </w:rPr>
            </w:pPr>
            <w:r w:rsidRPr="00DF4F72">
              <w:rPr>
                <w:b/>
                <w:bCs/>
                <w:highlight w:val="yellow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Номера целевых показателей, на достижение которых направлены мероприятия</w:t>
            </w:r>
          </w:p>
        </w:tc>
      </w:tr>
      <w:tr w:rsidR="00DF4F72" w:rsidRPr="00DF4F72" w:rsidTr="00515C6D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72" w:rsidRPr="00DF4F72" w:rsidRDefault="00DF4F72" w:rsidP="00515C6D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72" w:rsidRPr="00DF4F72" w:rsidRDefault="00DF4F72" w:rsidP="00515C6D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72" w:rsidRPr="00DF4F72" w:rsidRDefault="00DF4F72" w:rsidP="00515C6D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sz w:val="20"/>
                <w:szCs w:val="20"/>
                <w:highlight w:val="yellow"/>
              </w:rPr>
              <w:t>21</w:t>
            </w:r>
          </w:p>
        </w:tc>
      </w:tr>
      <w:tr w:rsidR="00DF4F72" w:rsidRPr="00DF4F72" w:rsidTr="00515C6D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53 057,51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8 526,90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8 305,22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8 989,89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6 756,90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6 826,20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6 826,20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6 826,20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2 546,20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1 015,50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1 530,70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5 246,56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1 526,40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1 458,60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2 261,56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37 358,13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4 929,60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4 783,20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5 464,63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5 493,20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5 562,50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5 562,50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5 562,50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Капитальные вложения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Прочие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39 958,19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6 407,80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6 522,40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5 920,09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5 225,00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5 294,30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5 294,30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1 871,40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2 414,56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890,90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35 672,23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4 818,90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4 549,00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5 196,43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5 225,00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5 294,30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5 294,30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ПОДПРОГРАММА  1. "УСТОЙЧИВОЕ РАЗВИТИЕ СЕЛЬСКИХ ТЕРРИТОРИЙ НЕВЬЯНСКОГО ГОРОДСКОГО ОКРУГА"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"УСТОЙЧИВОЕ РАЗВИТИЕ СЕЛЬСКИХ ТЕРРИТОРИЙ НЕВЬЯНСКОГО ГОРОДСКОГО ОКРУГА"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«Капитальные вложения»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«Капитальные вложения»,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«Иные капитальные вложения»,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1.1.1., 1.1.2., 1.1.3., 1.1.4., 1.1.5., 1.1.6.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ПОДПРОГРАММА  2. "СОДЕЙСТВИЕ РАЗВИТИЮ МАЛОГО И СРЕДНЕГО ПРЕДПРИНИМАТЕЛЬСТВА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ВСЕГО ПО ПОДПРОГРАММЕ, В ТОМ ЧИСЛЕ: "СОДЕЙСТВИЕ РАЗВИТИЮ МАЛОГО И СРЕДНЕГО ПРЕДПРИНИМАТЕЛЬСТВА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7 816,16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2 115,36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7 816,16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2 115,36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5 700,80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2.1.1., 2.1.10., 2.1.3., 2.1.4., 2.1.5., 2.1.6., 2.1.7., 2.1.8., 2.1.9.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278,20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278,20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2.1.3., 2.1.4., 2.1.5.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118,20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149,50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149,50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2.1.3., 2.1.4., 2.1.5.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4 256,66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1 143,66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2.1.1., 2.1.2., 2.1.3., 2.1.4., 2.1.5., 2.1.6.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1 622,66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2.5. Поддержка СМСП,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осуществляющих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ремесленную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175,30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175,30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2.1.1., 2.1.10., 2.1.2., 2.1.5., 2.1.6., 2.1.7., 2.1.8., 2.1.9.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2.6. Предоставление субсидии субъектам малого и среднего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предпринимательства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2 921,70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521,70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2.1.1., 2.1.10., 2.1.2., 2.1.5., 2.1.6., 2.1.7., 2.1.8., 2.1.9.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221,70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ПОДПРОГРАММА  3. "РАЗВИТИЕ АГРОПРОМЫШЛЕННОГО КОМПЛЕКСА, ПОТРЕБИТЕЛЬСКОГО РЫНКА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ВСЕГО ПО ПОДПРОГРАММЕ, В ТОМ ЧИСЛЕ: "РАЗВИТИЕ АГРОПРОМЫШЛЕННОГО КОМПЛЕКСА, ПОТРЕБИТЕЛЬСКОГО РЫНКА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4 691,60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1 366,60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3 518,20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4 691,60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1 366,60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3 518,20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193,20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3.1.1.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3 143,20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2.1.7.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2.1.7., 3.2.1.-.0.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ПОДПРОГРАММА  4. "ПОДДЕРЖКА СОЦИАЛЬНО ОРИЕНТИРОВАННЫХ НЕКОММЕРЧЕСКИХ ОРГАНИЗАЦИЙ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 НА 2015-2021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ВСЕГО ПО ПОДПРОГРАММЕ, В ТОМ ЧИСЛЕ: "ПОДДЕРЖКА СОЦИАЛЬНО ОРИЕНТИРОВАННЫХ НЕКОММЕРЧЕСКИХ ОРГАНИЗАЦИЙ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 НА 2015-2021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5 860,00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4.1.1., 4.1.2.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5 860,00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17 262,23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2 178,10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2 272,80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2 504,43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2 594,30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2 594,30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17 262,23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2 178,10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2 272,80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2 504,43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2 594,30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2 594,30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4 328,20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3 331,00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4 328,20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1 504,20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3 331,00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1 497,20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1 497,20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5.3. Установка пандуса в Доме культуры, село </w:t>
            </w:r>
            <w:proofErr w:type="spell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Аятское</w:t>
            </w:r>
            <w:proofErr w:type="spell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5.5. Установка пандуса в Доме культуры, село </w:t>
            </w:r>
            <w:proofErr w:type="spellStart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Шурала</w:t>
            </w:r>
            <w:proofErr w:type="spellEnd"/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DF4F72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DF4F72" w:rsidRPr="00DF4F72" w:rsidTr="00515C6D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2 810,00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F72" w:rsidRPr="00DF4F72" w:rsidRDefault="00DF4F72" w:rsidP="00515C6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4F72">
              <w:rPr>
                <w:b/>
                <w:bCs/>
                <w:color w:val="000000"/>
                <w:sz w:val="20"/>
                <w:szCs w:val="20"/>
                <w:highlight w:val="yellow"/>
              </w:rPr>
              <w:t>5.5.1.</w:t>
            </w:r>
          </w:p>
        </w:tc>
      </w:tr>
      <w:tr w:rsidR="00DF4F72" w:rsidRPr="007B0595" w:rsidTr="00515C6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2 810,00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DF4F72" w:rsidRDefault="00DF4F72" w:rsidP="00515C6D">
            <w:pPr>
              <w:jc w:val="right"/>
              <w:rPr>
                <w:sz w:val="20"/>
                <w:szCs w:val="20"/>
                <w:highlight w:val="yellow"/>
              </w:rPr>
            </w:pPr>
            <w:r w:rsidRPr="00DF4F72">
              <w:rPr>
                <w:sz w:val="20"/>
                <w:szCs w:val="20"/>
                <w:highlight w:val="yellow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7B0595" w:rsidRDefault="00DF4F72" w:rsidP="00515C6D">
            <w:pPr>
              <w:jc w:val="right"/>
              <w:rPr>
                <w:sz w:val="20"/>
                <w:szCs w:val="20"/>
              </w:rPr>
            </w:pPr>
            <w:r w:rsidRPr="00DF4F72">
              <w:rPr>
                <w:sz w:val="20"/>
                <w:szCs w:val="20"/>
                <w:highlight w:val="yellow"/>
              </w:rPr>
              <w:t>462,00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72" w:rsidRPr="007B0595" w:rsidRDefault="00DF4F72" w:rsidP="00515C6D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</w:tbl>
    <w:p w:rsidR="00827E25" w:rsidRDefault="00827E25" w:rsidP="00827E25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9929BD" w:rsidRDefault="009929BD" w:rsidP="009929BD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DB06AB" w:rsidRDefault="00DB06AB"/>
    <w:sectPr w:rsidR="00DB06AB" w:rsidSect="0002491B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D"/>
    <w:rsid w:val="00005E99"/>
    <w:rsid w:val="00026385"/>
    <w:rsid w:val="000327F7"/>
    <w:rsid w:val="00041EA3"/>
    <w:rsid w:val="0007606B"/>
    <w:rsid w:val="00084E93"/>
    <w:rsid w:val="00091768"/>
    <w:rsid w:val="00096A3A"/>
    <w:rsid w:val="00096E71"/>
    <w:rsid w:val="000C5258"/>
    <w:rsid w:val="000C7C37"/>
    <w:rsid w:val="000D621D"/>
    <w:rsid w:val="001113D5"/>
    <w:rsid w:val="001171F7"/>
    <w:rsid w:val="00117E18"/>
    <w:rsid w:val="0012267A"/>
    <w:rsid w:val="00123E6C"/>
    <w:rsid w:val="00143263"/>
    <w:rsid w:val="001437BC"/>
    <w:rsid w:val="00156464"/>
    <w:rsid w:val="00161072"/>
    <w:rsid w:val="00162F70"/>
    <w:rsid w:val="00170729"/>
    <w:rsid w:val="001C5269"/>
    <w:rsid w:val="001E3811"/>
    <w:rsid w:val="001E694D"/>
    <w:rsid w:val="00204DDB"/>
    <w:rsid w:val="00210B0A"/>
    <w:rsid w:val="0023699C"/>
    <w:rsid w:val="00237539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B2821"/>
    <w:rsid w:val="002C121D"/>
    <w:rsid w:val="002E37E4"/>
    <w:rsid w:val="002E72AE"/>
    <w:rsid w:val="003037DA"/>
    <w:rsid w:val="00303E3A"/>
    <w:rsid w:val="00306E77"/>
    <w:rsid w:val="00320AF3"/>
    <w:rsid w:val="0032259F"/>
    <w:rsid w:val="00334511"/>
    <w:rsid w:val="00341520"/>
    <w:rsid w:val="00341F52"/>
    <w:rsid w:val="00345D13"/>
    <w:rsid w:val="00355FE5"/>
    <w:rsid w:val="00371552"/>
    <w:rsid w:val="0038549E"/>
    <w:rsid w:val="003A204B"/>
    <w:rsid w:val="003C1880"/>
    <w:rsid w:val="003D29B1"/>
    <w:rsid w:val="003E3CDF"/>
    <w:rsid w:val="003E60A2"/>
    <w:rsid w:val="003E7F14"/>
    <w:rsid w:val="003F2F9D"/>
    <w:rsid w:val="004170C9"/>
    <w:rsid w:val="004347A5"/>
    <w:rsid w:val="00475DC3"/>
    <w:rsid w:val="004A5E51"/>
    <w:rsid w:val="004C06F9"/>
    <w:rsid w:val="004C36EF"/>
    <w:rsid w:val="004E0016"/>
    <w:rsid w:val="004E5B22"/>
    <w:rsid w:val="004F6322"/>
    <w:rsid w:val="00510819"/>
    <w:rsid w:val="00522163"/>
    <w:rsid w:val="00525EC2"/>
    <w:rsid w:val="00555234"/>
    <w:rsid w:val="00563501"/>
    <w:rsid w:val="005856C2"/>
    <w:rsid w:val="00586ACD"/>
    <w:rsid w:val="00587DE4"/>
    <w:rsid w:val="005962F3"/>
    <w:rsid w:val="005A6698"/>
    <w:rsid w:val="005A67FB"/>
    <w:rsid w:val="005B031B"/>
    <w:rsid w:val="005B7D69"/>
    <w:rsid w:val="005C0FBF"/>
    <w:rsid w:val="005C3C2B"/>
    <w:rsid w:val="005D2E88"/>
    <w:rsid w:val="005E0772"/>
    <w:rsid w:val="005E1678"/>
    <w:rsid w:val="005F0153"/>
    <w:rsid w:val="006343F2"/>
    <w:rsid w:val="00640447"/>
    <w:rsid w:val="0064472B"/>
    <w:rsid w:val="006459C6"/>
    <w:rsid w:val="006525A3"/>
    <w:rsid w:val="0065585F"/>
    <w:rsid w:val="006867FC"/>
    <w:rsid w:val="006A44BF"/>
    <w:rsid w:val="006B6FDE"/>
    <w:rsid w:val="006D1034"/>
    <w:rsid w:val="006D348C"/>
    <w:rsid w:val="006F4236"/>
    <w:rsid w:val="00717EA7"/>
    <w:rsid w:val="00721CD4"/>
    <w:rsid w:val="00726396"/>
    <w:rsid w:val="00736EBE"/>
    <w:rsid w:val="00752ED5"/>
    <w:rsid w:val="007671D0"/>
    <w:rsid w:val="00772B2F"/>
    <w:rsid w:val="007779A3"/>
    <w:rsid w:val="00777D9D"/>
    <w:rsid w:val="00790E1E"/>
    <w:rsid w:val="0079648C"/>
    <w:rsid w:val="007A7D93"/>
    <w:rsid w:val="007B3985"/>
    <w:rsid w:val="007C466F"/>
    <w:rsid w:val="007C4961"/>
    <w:rsid w:val="007C585F"/>
    <w:rsid w:val="007D7FDA"/>
    <w:rsid w:val="007F0487"/>
    <w:rsid w:val="0081049F"/>
    <w:rsid w:val="0082195C"/>
    <w:rsid w:val="00827E25"/>
    <w:rsid w:val="008418D6"/>
    <w:rsid w:val="00842654"/>
    <w:rsid w:val="00854826"/>
    <w:rsid w:val="008626D8"/>
    <w:rsid w:val="0087178A"/>
    <w:rsid w:val="00880BA9"/>
    <w:rsid w:val="00891EC9"/>
    <w:rsid w:val="008C1E71"/>
    <w:rsid w:val="008C2A32"/>
    <w:rsid w:val="008C2A80"/>
    <w:rsid w:val="00917B27"/>
    <w:rsid w:val="00924B18"/>
    <w:rsid w:val="00937462"/>
    <w:rsid w:val="00945241"/>
    <w:rsid w:val="00945533"/>
    <w:rsid w:val="009507EF"/>
    <w:rsid w:val="00951233"/>
    <w:rsid w:val="00951A68"/>
    <w:rsid w:val="00955B94"/>
    <w:rsid w:val="0096383C"/>
    <w:rsid w:val="0096466F"/>
    <w:rsid w:val="00977284"/>
    <w:rsid w:val="009929BD"/>
    <w:rsid w:val="009C6BC7"/>
    <w:rsid w:val="009D4D45"/>
    <w:rsid w:val="009E2831"/>
    <w:rsid w:val="009F2FE2"/>
    <w:rsid w:val="009F54B7"/>
    <w:rsid w:val="009F610A"/>
    <w:rsid w:val="00A259F2"/>
    <w:rsid w:val="00A357E1"/>
    <w:rsid w:val="00A41B7A"/>
    <w:rsid w:val="00A44EA4"/>
    <w:rsid w:val="00A616B9"/>
    <w:rsid w:val="00A824EC"/>
    <w:rsid w:val="00A93826"/>
    <w:rsid w:val="00AA7237"/>
    <w:rsid w:val="00AC1B2B"/>
    <w:rsid w:val="00AD220E"/>
    <w:rsid w:val="00AE1774"/>
    <w:rsid w:val="00AE18EC"/>
    <w:rsid w:val="00AE245C"/>
    <w:rsid w:val="00AE7248"/>
    <w:rsid w:val="00AF27F9"/>
    <w:rsid w:val="00AF7838"/>
    <w:rsid w:val="00B10920"/>
    <w:rsid w:val="00B242B2"/>
    <w:rsid w:val="00B263C0"/>
    <w:rsid w:val="00B42A91"/>
    <w:rsid w:val="00B4621B"/>
    <w:rsid w:val="00B57A26"/>
    <w:rsid w:val="00B83EF9"/>
    <w:rsid w:val="00B869B0"/>
    <w:rsid w:val="00B86C83"/>
    <w:rsid w:val="00BA78BE"/>
    <w:rsid w:val="00BB286D"/>
    <w:rsid w:val="00BD1413"/>
    <w:rsid w:val="00BD302A"/>
    <w:rsid w:val="00BE095B"/>
    <w:rsid w:val="00C0104A"/>
    <w:rsid w:val="00C17078"/>
    <w:rsid w:val="00C24A98"/>
    <w:rsid w:val="00C256EB"/>
    <w:rsid w:val="00C26098"/>
    <w:rsid w:val="00C26888"/>
    <w:rsid w:val="00C30279"/>
    <w:rsid w:val="00C53994"/>
    <w:rsid w:val="00C631B3"/>
    <w:rsid w:val="00C679AD"/>
    <w:rsid w:val="00C84FD9"/>
    <w:rsid w:val="00C95718"/>
    <w:rsid w:val="00CA3595"/>
    <w:rsid w:val="00CB2C4B"/>
    <w:rsid w:val="00CD52F8"/>
    <w:rsid w:val="00CE094A"/>
    <w:rsid w:val="00CE1209"/>
    <w:rsid w:val="00CE2863"/>
    <w:rsid w:val="00CE7291"/>
    <w:rsid w:val="00D1713C"/>
    <w:rsid w:val="00D31174"/>
    <w:rsid w:val="00D3390A"/>
    <w:rsid w:val="00D43724"/>
    <w:rsid w:val="00D441FE"/>
    <w:rsid w:val="00D55102"/>
    <w:rsid w:val="00D551B5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3039"/>
    <w:rsid w:val="00DF010A"/>
    <w:rsid w:val="00DF4F72"/>
    <w:rsid w:val="00DF5E23"/>
    <w:rsid w:val="00E104A1"/>
    <w:rsid w:val="00E14A07"/>
    <w:rsid w:val="00E152F8"/>
    <w:rsid w:val="00E16231"/>
    <w:rsid w:val="00E1691D"/>
    <w:rsid w:val="00E4452A"/>
    <w:rsid w:val="00E656D0"/>
    <w:rsid w:val="00E74D7D"/>
    <w:rsid w:val="00E95881"/>
    <w:rsid w:val="00E96615"/>
    <w:rsid w:val="00EA5DDA"/>
    <w:rsid w:val="00EE7BFB"/>
    <w:rsid w:val="00EF7FA7"/>
    <w:rsid w:val="00F167D5"/>
    <w:rsid w:val="00F22207"/>
    <w:rsid w:val="00F42379"/>
    <w:rsid w:val="00F608E4"/>
    <w:rsid w:val="00F60A98"/>
    <w:rsid w:val="00F6161D"/>
    <w:rsid w:val="00F67D62"/>
    <w:rsid w:val="00F94A38"/>
    <w:rsid w:val="00FB0578"/>
    <w:rsid w:val="00FD2F75"/>
    <w:rsid w:val="00FD7572"/>
    <w:rsid w:val="00FD797E"/>
    <w:rsid w:val="00FE6D69"/>
    <w:rsid w:val="00FF0208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29BD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9929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9929BD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929BD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9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9B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929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2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9929B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929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9929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2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2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9B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9929B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929BD"/>
    <w:rPr>
      <w:color w:val="800080"/>
      <w:u w:val="single"/>
    </w:rPr>
  </w:style>
  <w:style w:type="paragraph" w:customStyle="1" w:styleId="xl84">
    <w:name w:val="xl84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992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992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92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929B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9929B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992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DF4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DF4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DF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F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29BD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9929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9929BD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929BD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9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9B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929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2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9929B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929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9929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2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2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9B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9929B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929BD"/>
    <w:rPr>
      <w:color w:val="800080"/>
      <w:u w:val="single"/>
    </w:rPr>
  </w:style>
  <w:style w:type="paragraph" w:customStyle="1" w:styleId="xl84">
    <w:name w:val="xl84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992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992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92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929B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9929B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992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992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DF4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DF4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DF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F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ponomarevaea</cp:lastModifiedBy>
  <cp:revision>6</cp:revision>
  <dcterms:created xsi:type="dcterms:W3CDTF">2016-09-23T05:44:00Z</dcterms:created>
  <dcterms:modified xsi:type="dcterms:W3CDTF">2017-06-02T05:47:00Z</dcterms:modified>
</cp:coreProperties>
</file>