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81" w:rsidRPr="00A02E18" w:rsidRDefault="00AD3516" w:rsidP="00AD3516">
      <w:pPr>
        <w:tabs>
          <w:tab w:val="left" w:pos="4536"/>
        </w:tabs>
        <w:jc w:val="right"/>
        <w:rPr>
          <w:rFonts w:ascii="Liberation Serif" w:hAnsi="Liberation Serif"/>
        </w:rPr>
      </w:pPr>
      <w:r w:rsidRPr="003E4E37">
        <w:rPr>
          <w:rFonts w:ascii="Liberation Serif" w:hAnsi="Liberation Serif"/>
          <w:noProof/>
        </w:rPr>
        <w:drawing>
          <wp:anchor distT="0" distB="0" distL="114300" distR="114300" simplePos="0" relativeHeight="251668480" behindDoc="0" locked="0" layoutInCell="1" allowOverlap="1" wp14:anchorId="5820662A" wp14:editId="6DFC2F0C">
            <wp:simplePos x="0" y="0"/>
            <wp:positionH relativeFrom="column">
              <wp:posOffset>2559050</wp:posOffset>
            </wp:positionH>
            <wp:positionV relativeFrom="paragraph">
              <wp:posOffset>-374015</wp:posOffset>
            </wp:positionV>
            <wp:extent cx="628015" cy="76708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64B" w:rsidRPr="00A02E18" w:rsidRDefault="0045464B" w:rsidP="00AD3516">
      <w:pPr>
        <w:jc w:val="center"/>
        <w:rPr>
          <w:rFonts w:ascii="Liberation Serif" w:hAnsi="Liberation Serif"/>
        </w:rPr>
      </w:pPr>
    </w:p>
    <w:p w:rsidR="00873381" w:rsidRPr="00A02E18" w:rsidRDefault="00873381" w:rsidP="00873381">
      <w:pPr>
        <w:jc w:val="center"/>
        <w:rPr>
          <w:rFonts w:ascii="Liberation Serif" w:hAnsi="Liberation Serif"/>
          <w:b/>
          <w:sz w:val="32"/>
          <w:szCs w:val="32"/>
        </w:rPr>
      </w:pPr>
      <w:r w:rsidRPr="00A02E1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873381" w:rsidRPr="00A02E18" w:rsidRDefault="00873381" w:rsidP="00873381">
      <w:pPr>
        <w:jc w:val="center"/>
        <w:rPr>
          <w:rFonts w:ascii="Liberation Serif" w:hAnsi="Liberation Serif"/>
          <w:b/>
          <w:sz w:val="36"/>
          <w:szCs w:val="36"/>
        </w:rPr>
      </w:pPr>
      <w:r w:rsidRPr="00A02E1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985E17" w:rsidRPr="00A02E18" w:rsidRDefault="009D1CB2" w:rsidP="00074806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left:0;text-align:left;flip:y;z-index:251666432" from="0,10.25pt" to="475.95pt,10.25pt" strokeweight="4.5pt">
            <v:stroke linestyle="thickThin"/>
          </v:line>
        </w:pict>
      </w:r>
    </w:p>
    <w:p w:rsidR="00873381" w:rsidRPr="00A02E18" w:rsidRDefault="00873381" w:rsidP="00985E17">
      <w:pPr>
        <w:rPr>
          <w:rFonts w:ascii="Liberation Serif" w:hAnsi="Liberation Serif"/>
          <w:b/>
          <w:sz w:val="36"/>
          <w:szCs w:val="36"/>
        </w:rPr>
      </w:pPr>
      <w:r w:rsidRPr="00A02E18">
        <w:rPr>
          <w:rFonts w:ascii="Liberation Serif" w:hAnsi="Liberation Serif"/>
          <w:sz w:val="24"/>
          <w:szCs w:val="24"/>
        </w:rPr>
        <w:t xml:space="preserve">___________________                                                                                      </w:t>
      </w:r>
      <w:r w:rsidR="006C75A4" w:rsidRPr="00A02E18">
        <w:rPr>
          <w:rFonts w:ascii="Liberation Serif" w:hAnsi="Liberation Serif"/>
          <w:sz w:val="24"/>
          <w:szCs w:val="24"/>
        </w:rPr>
        <w:t xml:space="preserve">       </w:t>
      </w:r>
      <w:r w:rsidRPr="00A02E18">
        <w:rPr>
          <w:rFonts w:ascii="Liberation Serif" w:hAnsi="Liberation Serif"/>
          <w:sz w:val="24"/>
          <w:szCs w:val="24"/>
        </w:rPr>
        <w:t xml:space="preserve">    № ________-</w:t>
      </w:r>
      <w:r w:rsidRPr="00A02E18">
        <w:rPr>
          <w:rFonts w:ascii="Liberation Serif" w:hAnsi="Liberation Serif"/>
        </w:rPr>
        <w:t>п</w:t>
      </w:r>
    </w:p>
    <w:p w:rsidR="00873381" w:rsidRPr="00A02E18" w:rsidRDefault="00873381" w:rsidP="00873381">
      <w:pPr>
        <w:rPr>
          <w:rFonts w:ascii="Liberation Serif" w:hAnsi="Liberation Serif"/>
          <w:sz w:val="24"/>
          <w:szCs w:val="24"/>
        </w:rPr>
      </w:pPr>
      <w:r w:rsidRPr="00A02E18">
        <w:rPr>
          <w:rFonts w:ascii="Liberation Serif" w:hAnsi="Liberation Serif"/>
          <w:sz w:val="24"/>
          <w:szCs w:val="24"/>
        </w:rPr>
        <w:t xml:space="preserve">                                                                  г.</w:t>
      </w:r>
      <w:r w:rsidR="00074806" w:rsidRPr="00A02E18">
        <w:rPr>
          <w:rFonts w:ascii="Liberation Serif" w:hAnsi="Liberation Serif"/>
          <w:sz w:val="24"/>
          <w:szCs w:val="24"/>
        </w:rPr>
        <w:t xml:space="preserve"> </w:t>
      </w:r>
      <w:r w:rsidRPr="00A02E18">
        <w:rPr>
          <w:rFonts w:ascii="Liberation Serif" w:hAnsi="Liberation Serif"/>
          <w:sz w:val="24"/>
          <w:szCs w:val="24"/>
        </w:rPr>
        <w:t>Невьянск</w:t>
      </w:r>
    </w:p>
    <w:p w:rsidR="00873381" w:rsidRPr="00126D57" w:rsidRDefault="00873381" w:rsidP="00873381">
      <w:pPr>
        <w:rPr>
          <w:rFonts w:ascii="Liberation Serif" w:hAnsi="Liberation Serif"/>
        </w:rPr>
      </w:pPr>
    </w:p>
    <w:p w:rsidR="001E5FC5" w:rsidRPr="00126D57" w:rsidRDefault="003A2734" w:rsidP="003B380A">
      <w:pPr>
        <w:jc w:val="center"/>
        <w:rPr>
          <w:rFonts w:ascii="Liberation Serif" w:hAnsi="Liberation Serif"/>
          <w:b/>
          <w:bCs/>
        </w:rPr>
      </w:pPr>
      <w:r w:rsidRPr="00126D57">
        <w:rPr>
          <w:rFonts w:ascii="Liberation Serif" w:hAnsi="Liberation Serif"/>
          <w:b/>
          <w:bCs/>
        </w:rPr>
        <w:t>О внесении изменения</w:t>
      </w:r>
      <w:r w:rsidR="006B426B" w:rsidRPr="00126D57">
        <w:rPr>
          <w:rFonts w:ascii="Liberation Serif" w:hAnsi="Liberation Serif"/>
          <w:b/>
          <w:bCs/>
        </w:rPr>
        <w:t xml:space="preserve"> в </w:t>
      </w:r>
      <w:r w:rsidR="00E42B4F">
        <w:rPr>
          <w:rFonts w:ascii="Liberation Serif" w:hAnsi="Liberation Serif"/>
          <w:b/>
          <w:bCs/>
        </w:rPr>
        <w:t xml:space="preserve">Положение </w:t>
      </w:r>
      <w:r w:rsidR="00E42B4F" w:rsidRPr="00126D57">
        <w:rPr>
          <w:rFonts w:ascii="Liberation Serif" w:hAnsi="Liberation Serif"/>
          <w:b/>
          <w:bCs/>
        </w:rPr>
        <w:t xml:space="preserve">о </w:t>
      </w:r>
      <w:r w:rsidR="00E42B4F">
        <w:rPr>
          <w:rFonts w:ascii="Liberation Serif" w:hAnsi="Liberation Serif"/>
          <w:b/>
          <w:bCs/>
        </w:rPr>
        <w:t>с</w:t>
      </w:r>
      <w:r w:rsidR="00E42B4F" w:rsidRPr="00126D57">
        <w:rPr>
          <w:rFonts w:ascii="Liberation Serif" w:hAnsi="Liberation Serif"/>
          <w:b/>
          <w:bCs/>
        </w:rPr>
        <w:t>пециализированном жилом доме ветеранов</w:t>
      </w:r>
      <w:r w:rsidR="00E42B4F">
        <w:rPr>
          <w:rFonts w:ascii="Liberation Serif" w:hAnsi="Liberation Serif"/>
          <w:b/>
          <w:bCs/>
        </w:rPr>
        <w:t xml:space="preserve">, утвержденное </w:t>
      </w:r>
      <w:r w:rsidR="006B426B" w:rsidRPr="00126D57">
        <w:rPr>
          <w:rFonts w:ascii="Liberation Serif" w:hAnsi="Liberation Serif"/>
          <w:b/>
          <w:bCs/>
        </w:rPr>
        <w:t>постановление</w:t>
      </w:r>
      <w:r w:rsidR="00E42B4F">
        <w:rPr>
          <w:rFonts w:ascii="Liberation Serif" w:hAnsi="Liberation Serif"/>
          <w:b/>
          <w:bCs/>
        </w:rPr>
        <w:t xml:space="preserve">м </w:t>
      </w:r>
      <w:r w:rsidR="006B426B" w:rsidRPr="00126D57">
        <w:rPr>
          <w:rFonts w:ascii="Liberation Serif" w:hAnsi="Liberation Serif"/>
          <w:b/>
          <w:bCs/>
        </w:rPr>
        <w:t xml:space="preserve">администрации Невьянского городского округа от 21.04.2010 № 1105-п </w:t>
      </w:r>
    </w:p>
    <w:p w:rsidR="00F439D3" w:rsidRPr="00126D57" w:rsidRDefault="00F439D3" w:rsidP="00F439D3">
      <w:pPr>
        <w:jc w:val="center"/>
        <w:rPr>
          <w:rFonts w:ascii="Liberation Serif" w:hAnsi="Liberation Serif"/>
        </w:rPr>
      </w:pPr>
    </w:p>
    <w:p w:rsidR="001E5FC5" w:rsidRPr="00126D57" w:rsidRDefault="001E5FC5" w:rsidP="001E5FC5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126D57">
        <w:rPr>
          <w:rFonts w:ascii="Liberation Serif" w:hAnsi="Liberation Serif"/>
        </w:rPr>
        <w:tab/>
        <w:t xml:space="preserve">В соответствии </w:t>
      </w:r>
      <w:r w:rsidR="00236106" w:rsidRPr="00126D57">
        <w:rPr>
          <w:rFonts w:ascii="Liberation Serif" w:hAnsi="Liberation Serif"/>
        </w:rPr>
        <w:t>с пунк</w:t>
      </w:r>
      <w:r w:rsidR="00BD599C" w:rsidRPr="00126D57">
        <w:rPr>
          <w:rFonts w:ascii="Liberation Serif" w:hAnsi="Liberation Serif"/>
        </w:rPr>
        <w:t xml:space="preserve">том 3 части 1 статьи 16, </w:t>
      </w:r>
      <w:r w:rsidR="00236106" w:rsidRPr="00126D57">
        <w:rPr>
          <w:rFonts w:ascii="Liberation Serif" w:hAnsi="Liberation Serif"/>
        </w:rPr>
        <w:t xml:space="preserve">пунктом 5 части 10 </w:t>
      </w:r>
      <w:r w:rsidR="00294DBC">
        <w:rPr>
          <w:rFonts w:ascii="Liberation Serif" w:hAnsi="Liberation Serif"/>
        </w:rPr>
        <w:br/>
      </w:r>
      <w:r w:rsidR="00236106" w:rsidRPr="00126D57">
        <w:rPr>
          <w:rFonts w:ascii="Liberation Serif" w:hAnsi="Liberation Serif"/>
        </w:rPr>
        <w:t>стат</w:t>
      </w:r>
      <w:r w:rsidR="00BD599C" w:rsidRPr="00126D57">
        <w:rPr>
          <w:rFonts w:ascii="Liberation Serif" w:hAnsi="Liberation Serif"/>
        </w:rPr>
        <w:t xml:space="preserve">ьи 35 Федерального закона от 06 </w:t>
      </w:r>
      <w:r w:rsidR="00236106" w:rsidRPr="00126D57">
        <w:rPr>
          <w:rFonts w:ascii="Liberation Serif" w:hAnsi="Liberation Serif"/>
        </w:rPr>
        <w:t>октября 2003 года № 131-ФЗ «Об общих принципах организации местного самоуправления в Российской Федерации»,</w:t>
      </w:r>
      <w:r w:rsidR="00C346E0" w:rsidRPr="00126D57">
        <w:rPr>
          <w:rFonts w:ascii="Liberation Serif" w:hAnsi="Liberation Serif"/>
        </w:rPr>
        <w:t xml:space="preserve"> </w:t>
      </w:r>
      <w:r w:rsidR="00BD599C" w:rsidRPr="00126D57">
        <w:rPr>
          <w:rFonts w:ascii="Liberation Serif" w:hAnsi="Liberation Serif"/>
        </w:rPr>
        <w:t>со с</w:t>
      </w:r>
      <w:r w:rsidR="00B52BF9">
        <w:rPr>
          <w:rFonts w:ascii="Liberation Serif" w:hAnsi="Liberation Serif"/>
        </w:rPr>
        <w:t xml:space="preserve">татьями 14, 15, 16, 17, 19, 92-98 </w:t>
      </w:r>
      <w:r w:rsidRPr="00126D57">
        <w:rPr>
          <w:rFonts w:ascii="Liberation Serif" w:hAnsi="Liberation Serif"/>
        </w:rPr>
        <w:t xml:space="preserve">Жилищного кодекса Российской Федерации, </w:t>
      </w:r>
      <w:r w:rsidR="00BD599C" w:rsidRPr="00126D57">
        <w:rPr>
          <w:rFonts w:ascii="Liberation Serif" w:hAnsi="Liberation Serif"/>
        </w:rPr>
        <w:t xml:space="preserve">пунктом </w:t>
      </w:r>
      <w:r w:rsidR="00D46C96" w:rsidRPr="00126D57">
        <w:rPr>
          <w:rFonts w:ascii="Liberation Serif" w:hAnsi="Liberation Serif"/>
        </w:rPr>
        <w:t xml:space="preserve">5 части 10 статьи 35, частями 10, 43 </w:t>
      </w:r>
      <w:r w:rsidRPr="00126D57">
        <w:rPr>
          <w:rFonts w:ascii="Liberation Serif" w:hAnsi="Liberation Serif"/>
        </w:rPr>
        <w:t>стать</w:t>
      </w:r>
      <w:r w:rsidR="00D46C96" w:rsidRPr="00126D57">
        <w:rPr>
          <w:rFonts w:ascii="Liberation Serif" w:hAnsi="Liberation Serif"/>
        </w:rPr>
        <w:t xml:space="preserve">и </w:t>
      </w:r>
      <w:r w:rsidRPr="00126D57">
        <w:rPr>
          <w:rFonts w:ascii="Liberation Serif" w:hAnsi="Liberation Serif"/>
        </w:rPr>
        <w:t xml:space="preserve">31, </w:t>
      </w:r>
      <w:r w:rsidR="00D46C96" w:rsidRPr="00126D57">
        <w:rPr>
          <w:rFonts w:ascii="Liberation Serif" w:hAnsi="Liberation Serif"/>
        </w:rPr>
        <w:t xml:space="preserve">пунктом 3 части 7 статьи </w:t>
      </w:r>
      <w:r w:rsidRPr="00126D57">
        <w:rPr>
          <w:rFonts w:ascii="Liberation Serif" w:hAnsi="Liberation Serif"/>
        </w:rPr>
        <w:t>46 Устава Невьянского городского округа,</w:t>
      </w:r>
      <w:r w:rsidR="006B426B" w:rsidRPr="00126D57">
        <w:rPr>
          <w:rFonts w:ascii="Liberation Serif" w:hAnsi="Liberation Serif"/>
        </w:rPr>
        <w:t xml:space="preserve"> </w:t>
      </w:r>
      <w:r w:rsidR="003D7423" w:rsidRPr="00126D57">
        <w:rPr>
          <w:rFonts w:ascii="Liberation Serif" w:hAnsi="Liberation Serif"/>
        </w:rPr>
        <w:t xml:space="preserve">постановлением главы Невьянского городского округа от 29.06.2009 № 1701-п «О включении дома для ветеранов в специализированный жилищный фонд» </w:t>
      </w:r>
      <w:r w:rsidR="006B426B" w:rsidRPr="00126D57">
        <w:rPr>
          <w:rFonts w:ascii="Liberation Serif" w:hAnsi="Liberation Serif"/>
        </w:rPr>
        <w:t xml:space="preserve"> </w:t>
      </w:r>
      <w:r w:rsidR="00121695" w:rsidRPr="00126D57">
        <w:rPr>
          <w:rFonts w:ascii="Liberation Serif" w:hAnsi="Liberation Serif"/>
        </w:rPr>
        <w:t xml:space="preserve"> </w:t>
      </w:r>
      <w:r w:rsidRPr="00126D57">
        <w:rPr>
          <w:rFonts w:ascii="Liberation Serif" w:hAnsi="Liberation Serif"/>
        </w:rPr>
        <w:t xml:space="preserve"> </w:t>
      </w:r>
    </w:p>
    <w:p w:rsidR="001E5FC5" w:rsidRPr="00126D57" w:rsidRDefault="001E5FC5" w:rsidP="001E5FC5">
      <w:pPr>
        <w:jc w:val="both"/>
        <w:rPr>
          <w:rFonts w:ascii="Liberation Serif" w:hAnsi="Liberation Serif"/>
          <w:bCs/>
          <w:iCs/>
          <w:highlight w:val="yellow"/>
        </w:rPr>
      </w:pPr>
    </w:p>
    <w:p w:rsidR="001E5FC5" w:rsidRPr="00126D57" w:rsidRDefault="001E5FC5" w:rsidP="001E5FC5">
      <w:pPr>
        <w:jc w:val="both"/>
        <w:rPr>
          <w:rFonts w:ascii="Liberation Serif" w:hAnsi="Liberation Serif"/>
          <w:b/>
        </w:rPr>
      </w:pPr>
      <w:r w:rsidRPr="00126D57">
        <w:rPr>
          <w:rFonts w:ascii="Liberation Serif" w:hAnsi="Liberation Serif"/>
          <w:b/>
        </w:rPr>
        <w:t>ПОСТАНОВЛЯЕТ:</w:t>
      </w:r>
    </w:p>
    <w:p w:rsidR="001E5FC5" w:rsidRPr="00126D57" w:rsidRDefault="001E5FC5" w:rsidP="001E5FC5">
      <w:pPr>
        <w:jc w:val="both"/>
        <w:rPr>
          <w:rFonts w:ascii="Liberation Serif" w:hAnsi="Liberation Serif"/>
        </w:rPr>
      </w:pPr>
    </w:p>
    <w:p w:rsidR="003A2734" w:rsidRPr="00294DBC" w:rsidRDefault="003A2734" w:rsidP="003A2734">
      <w:pPr>
        <w:jc w:val="both"/>
        <w:rPr>
          <w:rFonts w:ascii="Liberation Serif" w:hAnsi="Liberation Serif"/>
          <w:bCs/>
        </w:rPr>
      </w:pPr>
      <w:r w:rsidRPr="00126D57">
        <w:rPr>
          <w:rFonts w:ascii="Liberation Serif" w:hAnsi="Liberation Serif"/>
          <w:bCs/>
          <w:iCs/>
        </w:rPr>
        <w:tab/>
      </w:r>
      <w:r w:rsidR="001E5FC5" w:rsidRPr="00294DBC">
        <w:rPr>
          <w:rFonts w:ascii="Liberation Serif" w:hAnsi="Liberation Serif"/>
          <w:bCs/>
          <w:iCs/>
        </w:rPr>
        <w:t xml:space="preserve">1. </w:t>
      </w:r>
      <w:r w:rsidR="003C06B3" w:rsidRPr="00294DBC">
        <w:rPr>
          <w:rFonts w:ascii="Liberation Serif" w:hAnsi="Liberation Serif"/>
          <w:bCs/>
          <w:iCs/>
        </w:rPr>
        <w:t xml:space="preserve">Внести изменение </w:t>
      </w:r>
      <w:r w:rsidRPr="00294DBC">
        <w:rPr>
          <w:rFonts w:ascii="Liberation Serif" w:hAnsi="Liberation Serif"/>
          <w:bCs/>
        </w:rPr>
        <w:t xml:space="preserve">в </w:t>
      </w:r>
      <w:r w:rsidR="00B52BF9" w:rsidRPr="00294DBC">
        <w:rPr>
          <w:rFonts w:ascii="Liberation Serif" w:hAnsi="Liberation Serif"/>
          <w:bCs/>
        </w:rPr>
        <w:t>Положение о специализированном жилом доме ветеранов, утвержденное постановлением администрации Невьянского городского округа от 21.04.2010 № 1105-п</w:t>
      </w:r>
      <w:r w:rsidRPr="00294DBC">
        <w:rPr>
          <w:rFonts w:ascii="Liberation Serif" w:hAnsi="Liberation Serif"/>
          <w:bCs/>
        </w:rPr>
        <w:t>, изложив пункт 1.5. в следующей редакции:</w:t>
      </w:r>
    </w:p>
    <w:p w:rsidR="003A2734" w:rsidRPr="00126D57" w:rsidRDefault="003A2734" w:rsidP="003A273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126D57">
        <w:rPr>
          <w:rFonts w:ascii="Liberation Serif" w:eastAsiaTheme="minorHAnsi" w:hAnsi="Liberation Serif" w:cs="Liberation Serif"/>
          <w:lang w:eastAsia="en-US"/>
        </w:rPr>
        <w:t>«1.5. Количество и номера квартир, отнесенных к определенному виду специализированных жилых помещений, определяются постановлением администрации Невьянского городского округа.».</w:t>
      </w:r>
    </w:p>
    <w:p w:rsidR="003A2734" w:rsidRPr="00126D57" w:rsidRDefault="00126D57" w:rsidP="003A273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126D57">
        <w:rPr>
          <w:rFonts w:ascii="Liberation Serif" w:hAnsi="Liberation Serif" w:cs="Liberation Serif"/>
        </w:rPr>
        <w:tab/>
        <w:t xml:space="preserve"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1E5FC5" w:rsidRPr="00126D57" w:rsidRDefault="001E5FC5" w:rsidP="00B5526C">
      <w:pPr>
        <w:ind w:firstLine="708"/>
        <w:jc w:val="both"/>
        <w:rPr>
          <w:rFonts w:ascii="Liberation Serif" w:hAnsi="Liberation Serif"/>
          <w:highlight w:val="yellow"/>
        </w:rPr>
      </w:pPr>
    </w:p>
    <w:p w:rsidR="00670369" w:rsidRPr="00126D57" w:rsidRDefault="00670369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8"/>
          <w:szCs w:val="28"/>
        </w:rPr>
      </w:pPr>
    </w:p>
    <w:p w:rsidR="005A3F00" w:rsidRPr="00126D57" w:rsidRDefault="005A3F00" w:rsidP="005A3F00">
      <w:pPr>
        <w:rPr>
          <w:rFonts w:ascii="Liberation Serif" w:hAnsi="Liberation Serif" w:cs="Liberation Serif"/>
        </w:rPr>
      </w:pPr>
      <w:r w:rsidRPr="00126D57">
        <w:rPr>
          <w:rFonts w:ascii="Liberation Serif" w:hAnsi="Liberation Serif" w:cs="Liberation Serif"/>
        </w:rPr>
        <w:t xml:space="preserve">Глава Невьянского </w:t>
      </w:r>
    </w:p>
    <w:p w:rsidR="005A3F00" w:rsidRPr="00126D57" w:rsidRDefault="005A3F00" w:rsidP="00126D57">
      <w:pPr>
        <w:jc w:val="both"/>
        <w:rPr>
          <w:rFonts w:ascii="Liberation Serif" w:hAnsi="Liberation Serif" w:cs="Liberation Serif"/>
        </w:rPr>
      </w:pPr>
      <w:r w:rsidRPr="00126D57">
        <w:rPr>
          <w:rFonts w:ascii="Liberation Serif" w:hAnsi="Liberation Serif" w:cs="Liberation Serif"/>
        </w:rPr>
        <w:t xml:space="preserve">городского округа                                                   </w:t>
      </w:r>
      <w:r w:rsidR="00126D57">
        <w:rPr>
          <w:rFonts w:ascii="Liberation Serif" w:hAnsi="Liberation Serif" w:cs="Liberation Serif"/>
        </w:rPr>
        <w:t xml:space="preserve">                                </w:t>
      </w:r>
      <w:r w:rsidRPr="00126D57">
        <w:rPr>
          <w:rFonts w:ascii="Liberation Serif" w:hAnsi="Liberation Serif" w:cs="Liberation Serif"/>
        </w:rPr>
        <w:t xml:space="preserve">  А.А. Берчук    </w:t>
      </w:r>
    </w:p>
    <w:p w:rsidR="00656CC1" w:rsidRDefault="00656CC1" w:rsidP="007A56BD">
      <w:pPr>
        <w:rPr>
          <w:rFonts w:ascii="Liberation Serif" w:hAnsi="Liberation Serif"/>
          <w:b/>
          <w:highlight w:val="yellow"/>
        </w:rPr>
      </w:pPr>
    </w:p>
    <w:p w:rsidR="00126D57" w:rsidRDefault="00126D57" w:rsidP="007A56BD">
      <w:pPr>
        <w:rPr>
          <w:rFonts w:ascii="Liberation Serif" w:hAnsi="Liberation Serif"/>
          <w:b/>
          <w:highlight w:val="yellow"/>
        </w:rPr>
      </w:pPr>
    </w:p>
    <w:p w:rsidR="00126D57" w:rsidRDefault="00126D57" w:rsidP="007A56BD">
      <w:pPr>
        <w:rPr>
          <w:rFonts w:ascii="Liberation Serif" w:hAnsi="Liberation Serif"/>
          <w:b/>
          <w:highlight w:val="yellow"/>
        </w:rPr>
      </w:pPr>
    </w:p>
    <w:p w:rsidR="00126D57" w:rsidRDefault="00126D57" w:rsidP="007A56BD">
      <w:pPr>
        <w:rPr>
          <w:rFonts w:ascii="Liberation Serif" w:hAnsi="Liberation Serif"/>
          <w:b/>
          <w:highlight w:val="yellow"/>
        </w:rPr>
      </w:pPr>
    </w:p>
    <w:p w:rsidR="00B752F8" w:rsidRDefault="00B752F8" w:rsidP="007A56BD">
      <w:pPr>
        <w:rPr>
          <w:rFonts w:ascii="Liberation Serif" w:hAnsi="Liberation Serif"/>
          <w:b/>
          <w:highlight w:val="yellow"/>
        </w:rPr>
      </w:pPr>
    </w:p>
    <w:p w:rsidR="00B52BF9" w:rsidRPr="00B5526C" w:rsidRDefault="00B52BF9" w:rsidP="007A56BD">
      <w:pPr>
        <w:rPr>
          <w:rFonts w:ascii="Liberation Serif" w:hAnsi="Liberation Serif"/>
          <w:b/>
          <w:highlight w:val="yellow"/>
        </w:rPr>
      </w:pPr>
      <w:bookmarkStart w:id="0" w:name="_GoBack"/>
      <w:bookmarkEnd w:id="0"/>
    </w:p>
    <w:sectPr w:rsidR="00B52BF9" w:rsidRPr="00B5526C" w:rsidSect="0049572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B2" w:rsidRDefault="009D1CB2" w:rsidP="00495724">
      <w:r>
        <w:separator/>
      </w:r>
    </w:p>
  </w:endnote>
  <w:endnote w:type="continuationSeparator" w:id="0">
    <w:p w:rsidR="009D1CB2" w:rsidRDefault="009D1CB2" w:rsidP="0049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B2" w:rsidRDefault="009D1CB2" w:rsidP="00495724">
      <w:r>
        <w:separator/>
      </w:r>
    </w:p>
  </w:footnote>
  <w:footnote w:type="continuationSeparator" w:id="0">
    <w:p w:rsidR="009D1CB2" w:rsidRDefault="009D1CB2" w:rsidP="0049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9B" w:rsidRDefault="004C4C9B">
    <w:pPr>
      <w:pStyle w:val="a8"/>
      <w:jc w:val="center"/>
    </w:pPr>
  </w:p>
  <w:p w:rsidR="00495724" w:rsidRDefault="0049572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6265"/>
    <w:rsid w:val="00017032"/>
    <w:rsid w:val="00027F5A"/>
    <w:rsid w:val="00032CB5"/>
    <w:rsid w:val="00035EE4"/>
    <w:rsid w:val="00043C12"/>
    <w:rsid w:val="000554F7"/>
    <w:rsid w:val="00056154"/>
    <w:rsid w:val="0007419B"/>
    <w:rsid w:val="00074613"/>
    <w:rsid w:val="00074806"/>
    <w:rsid w:val="00076863"/>
    <w:rsid w:val="00080726"/>
    <w:rsid w:val="0008281A"/>
    <w:rsid w:val="00082B91"/>
    <w:rsid w:val="000863BB"/>
    <w:rsid w:val="00096951"/>
    <w:rsid w:val="00097C6B"/>
    <w:rsid w:val="000C135C"/>
    <w:rsid w:val="000D6D05"/>
    <w:rsid w:val="000F0152"/>
    <w:rsid w:val="000F5520"/>
    <w:rsid w:val="001013D4"/>
    <w:rsid w:val="001034C0"/>
    <w:rsid w:val="00103A17"/>
    <w:rsid w:val="00104FB9"/>
    <w:rsid w:val="00111177"/>
    <w:rsid w:val="00114F54"/>
    <w:rsid w:val="00121695"/>
    <w:rsid w:val="00126D57"/>
    <w:rsid w:val="001449A6"/>
    <w:rsid w:val="00146583"/>
    <w:rsid w:val="001473E4"/>
    <w:rsid w:val="00151386"/>
    <w:rsid w:val="001636A5"/>
    <w:rsid w:val="001861DB"/>
    <w:rsid w:val="001A5A0C"/>
    <w:rsid w:val="001A685D"/>
    <w:rsid w:val="001B6DBC"/>
    <w:rsid w:val="001D5ED9"/>
    <w:rsid w:val="001E4F97"/>
    <w:rsid w:val="001E5FC5"/>
    <w:rsid w:val="001F3099"/>
    <w:rsid w:val="0020172D"/>
    <w:rsid w:val="0020688F"/>
    <w:rsid w:val="00215611"/>
    <w:rsid w:val="0022584D"/>
    <w:rsid w:val="00236106"/>
    <w:rsid w:val="00237109"/>
    <w:rsid w:val="00237419"/>
    <w:rsid w:val="00254FAB"/>
    <w:rsid w:val="00263180"/>
    <w:rsid w:val="00264DBF"/>
    <w:rsid w:val="002669B5"/>
    <w:rsid w:val="00273117"/>
    <w:rsid w:val="00275250"/>
    <w:rsid w:val="00287840"/>
    <w:rsid w:val="00293721"/>
    <w:rsid w:val="00294DBC"/>
    <w:rsid w:val="00297E19"/>
    <w:rsid w:val="002A33E1"/>
    <w:rsid w:val="002B1236"/>
    <w:rsid w:val="002C182D"/>
    <w:rsid w:val="002D04B4"/>
    <w:rsid w:val="002D160B"/>
    <w:rsid w:val="002E53A1"/>
    <w:rsid w:val="002F26FF"/>
    <w:rsid w:val="002F6DD0"/>
    <w:rsid w:val="003003F7"/>
    <w:rsid w:val="003007A6"/>
    <w:rsid w:val="00301C02"/>
    <w:rsid w:val="00302DD3"/>
    <w:rsid w:val="0030347F"/>
    <w:rsid w:val="00320E4A"/>
    <w:rsid w:val="0033333D"/>
    <w:rsid w:val="00356325"/>
    <w:rsid w:val="00363587"/>
    <w:rsid w:val="003832BB"/>
    <w:rsid w:val="00383F07"/>
    <w:rsid w:val="00391293"/>
    <w:rsid w:val="003A2734"/>
    <w:rsid w:val="003A4E43"/>
    <w:rsid w:val="003B077D"/>
    <w:rsid w:val="003B380A"/>
    <w:rsid w:val="003C06B3"/>
    <w:rsid w:val="003D0183"/>
    <w:rsid w:val="003D7423"/>
    <w:rsid w:val="003D7A9B"/>
    <w:rsid w:val="003F0754"/>
    <w:rsid w:val="00404DA4"/>
    <w:rsid w:val="0041085A"/>
    <w:rsid w:val="00420573"/>
    <w:rsid w:val="00420D4F"/>
    <w:rsid w:val="00425829"/>
    <w:rsid w:val="004419E1"/>
    <w:rsid w:val="0044238C"/>
    <w:rsid w:val="004531C1"/>
    <w:rsid w:val="0045464B"/>
    <w:rsid w:val="00464CB7"/>
    <w:rsid w:val="004665FF"/>
    <w:rsid w:val="00474E12"/>
    <w:rsid w:val="00475D75"/>
    <w:rsid w:val="00477AE5"/>
    <w:rsid w:val="00484016"/>
    <w:rsid w:val="00490132"/>
    <w:rsid w:val="00495724"/>
    <w:rsid w:val="004A7EA9"/>
    <w:rsid w:val="004B271E"/>
    <w:rsid w:val="004B32BE"/>
    <w:rsid w:val="004B33B5"/>
    <w:rsid w:val="004C4C9B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9697B"/>
    <w:rsid w:val="005A3F00"/>
    <w:rsid w:val="005B761F"/>
    <w:rsid w:val="005C2514"/>
    <w:rsid w:val="005C4AA8"/>
    <w:rsid w:val="005C51BB"/>
    <w:rsid w:val="005D780D"/>
    <w:rsid w:val="005F339B"/>
    <w:rsid w:val="00600A20"/>
    <w:rsid w:val="00624266"/>
    <w:rsid w:val="00625F89"/>
    <w:rsid w:val="00656CC1"/>
    <w:rsid w:val="00666D47"/>
    <w:rsid w:val="00667E28"/>
    <w:rsid w:val="00670369"/>
    <w:rsid w:val="00684EC2"/>
    <w:rsid w:val="006854DC"/>
    <w:rsid w:val="00694F05"/>
    <w:rsid w:val="006A7DCE"/>
    <w:rsid w:val="006B0180"/>
    <w:rsid w:val="006B426B"/>
    <w:rsid w:val="006C2A27"/>
    <w:rsid w:val="006C6295"/>
    <w:rsid w:val="006C75A4"/>
    <w:rsid w:val="006E1975"/>
    <w:rsid w:val="006E4975"/>
    <w:rsid w:val="006E7A03"/>
    <w:rsid w:val="00700840"/>
    <w:rsid w:val="00704861"/>
    <w:rsid w:val="00711F11"/>
    <w:rsid w:val="00723B4C"/>
    <w:rsid w:val="007463D2"/>
    <w:rsid w:val="00764A6F"/>
    <w:rsid w:val="00775DC7"/>
    <w:rsid w:val="00785114"/>
    <w:rsid w:val="00791C8B"/>
    <w:rsid w:val="007A56BD"/>
    <w:rsid w:val="007A72FD"/>
    <w:rsid w:val="007B1122"/>
    <w:rsid w:val="007C6491"/>
    <w:rsid w:val="007E75EB"/>
    <w:rsid w:val="007F1451"/>
    <w:rsid w:val="007F72F5"/>
    <w:rsid w:val="00811ACC"/>
    <w:rsid w:val="00813938"/>
    <w:rsid w:val="00823170"/>
    <w:rsid w:val="0085126C"/>
    <w:rsid w:val="00852D26"/>
    <w:rsid w:val="008538D4"/>
    <w:rsid w:val="00862F4A"/>
    <w:rsid w:val="008722AA"/>
    <w:rsid w:val="00873381"/>
    <w:rsid w:val="008755D2"/>
    <w:rsid w:val="00897019"/>
    <w:rsid w:val="008A6874"/>
    <w:rsid w:val="008B3512"/>
    <w:rsid w:val="008B63DD"/>
    <w:rsid w:val="008B6744"/>
    <w:rsid w:val="00917EAA"/>
    <w:rsid w:val="00922931"/>
    <w:rsid w:val="00943A4B"/>
    <w:rsid w:val="00976784"/>
    <w:rsid w:val="00980D10"/>
    <w:rsid w:val="00985E17"/>
    <w:rsid w:val="0099003D"/>
    <w:rsid w:val="009A0906"/>
    <w:rsid w:val="009A09E4"/>
    <w:rsid w:val="009A7454"/>
    <w:rsid w:val="009B3384"/>
    <w:rsid w:val="009C346B"/>
    <w:rsid w:val="009D1CB2"/>
    <w:rsid w:val="009E16D4"/>
    <w:rsid w:val="009F5AC6"/>
    <w:rsid w:val="00A02E18"/>
    <w:rsid w:val="00A02FC5"/>
    <w:rsid w:val="00A11E41"/>
    <w:rsid w:val="00A33F03"/>
    <w:rsid w:val="00A52BFA"/>
    <w:rsid w:val="00A70159"/>
    <w:rsid w:val="00A8545B"/>
    <w:rsid w:val="00AA594A"/>
    <w:rsid w:val="00AB6F3D"/>
    <w:rsid w:val="00AC0F5C"/>
    <w:rsid w:val="00AC5B86"/>
    <w:rsid w:val="00AC7D02"/>
    <w:rsid w:val="00AD3516"/>
    <w:rsid w:val="00AD3A18"/>
    <w:rsid w:val="00AE5AFB"/>
    <w:rsid w:val="00AE5DAF"/>
    <w:rsid w:val="00AF1E42"/>
    <w:rsid w:val="00AF481C"/>
    <w:rsid w:val="00B12EDF"/>
    <w:rsid w:val="00B350FB"/>
    <w:rsid w:val="00B52BF9"/>
    <w:rsid w:val="00B5526C"/>
    <w:rsid w:val="00B5542D"/>
    <w:rsid w:val="00B73285"/>
    <w:rsid w:val="00B752F8"/>
    <w:rsid w:val="00B753BC"/>
    <w:rsid w:val="00B83B21"/>
    <w:rsid w:val="00B959C9"/>
    <w:rsid w:val="00B97590"/>
    <w:rsid w:val="00BA68F6"/>
    <w:rsid w:val="00BB2A09"/>
    <w:rsid w:val="00BB6E46"/>
    <w:rsid w:val="00BC2FD7"/>
    <w:rsid w:val="00BD48E1"/>
    <w:rsid w:val="00BD599C"/>
    <w:rsid w:val="00BF7DD8"/>
    <w:rsid w:val="00C111DD"/>
    <w:rsid w:val="00C346E0"/>
    <w:rsid w:val="00C36B21"/>
    <w:rsid w:val="00C66A94"/>
    <w:rsid w:val="00CA6329"/>
    <w:rsid w:val="00CB214D"/>
    <w:rsid w:val="00CE3426"/>
    <w:rsid w:val="00CE4A21"/>
    <w:rsid w:val="00CE5941"/>
    <w:rsid w:val="00CE5DB0"/>
    <w:rsid w:val="00CF0EBC"/>
    <w:rsid w:val="00CF7CB4"/>
    <w:rsid w:val="00D12DF8"/>
    <w:rsid w:val="00D204DB"/>
    <w:rsid w:val="00D2509D"/>
    <w:rsid w:val="00D35973"/>
    <w:rsid w:val="00D43444"/>
    <w:rsid w:val="00D46C96"/>
    <w:rsid w:val="00D509FB"/>
    <w:rsid w:val="00D7033A"/>
    <w:rsid w:val="00D75B45"/>
    <w:rsid w:val="00D76846"/>
    <w:rsid w:val="00D823A2"/>
    <w:rsid w:val="00D82C54"/>
    <w:rsid w:val="00D86600"/>
    <w:rsid w:val="00D92984"/>
    <w:rsid w:val="00D97432"/>
    <w:rsid w:val="00DA0E86"/>
    <w:rsid w:val="00DA5D34"/>
    <w:rsid w:val="00DD0498"/>
    <w:rsid w:val="00DF4732"/>
    <w:rsid w:val="00E03651"/>
    <w:rsid w:val="00E15589"/>
    <w:rsid w:val="00E3190D"/>
    <w:rsid w:val="00E42B4F"/>
    <w:rsid w:val="00E43CAB"/>
    <w:rsid w:val="00E51103"/>
    <w:rsid w:val="00E8779F"/>
    <w:rsid w:val="00EA33B2"/>
    <w:rsid w:val="00EA4366"/>
    <w:rsid w:val="00EB238B"/>
    <w:rsid w:val="00EB4FD0"/>
    <w:rsid w:val="00EB79C7"/>
    <w:rsid w:val="00EC433C"/>
    <w:rsid w:val="00EC753E"/>
    <w:rsid w:val="00ED1F95"/>
    <w:rsid w:val="00F009EF"/>
    <w:rsid w:val="00F04ACD"/>
    <w:rsid w:val="00F05347"/>
    <w:rsid w:val="00F11E48"/>
    <w:rsid w:val="00F16305"/>
    <w:rsid w:val="00F2526E"/>
    <w:rsid w:val="00F439D3"/>
    <w:rsid w:val="00F47DBE"/>
    <w:rsid w:val="00F66DDF"/>
    <w:rsid w:val="00FC255E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8C54CD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F1E42"/>
    <w:pPr>
      <w:keepNext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957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7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957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7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1E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91689-D386-4066-B062-8B03F947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S. Simbirzeva</cp:lastModifiedBy>
  <cp:revision>40</cp:revision>
  <cp:lastPrinted>2021-01-21T03:20:00Z</cp:lastPrinted>
  <dcterms:created xsi:type="dcterms:W3CDTF">2017-01-13T03:14:00Z</dcterms:created>
  <dcterms:modified xsi:type="dcterms:W3CDTF">2021-01-21T06:11:00Z</dcterms:modified>
</cp:coreProperties>
</file>